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F87CE" w14:textId="77777777" w:rsidR="002F6027" w:rsidRPr="002F6027" w:rsidRDefault="002F6027" w:rsidP="002F6027">
      <w:pPr>
        <w:jc w:val="center"/>
        <w:rPr>
          <w:rFonts w:ascii="GHEA Mariam" w:hAnsi="GHEA Mariam"/>
          <w:sz w:val="22"/>
          <w:szCs w:val="22"/>
        </w:rPr>
      </w:pPr>
    </w:p>
    <w:p w14:paraId="7EB5C53E" w14:textId="3569FA85" w:rsidR="002F6027" w:rsidRPr="002F6027" w:rsidRDefault="009C59A8" w:rsidP="002F6027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</w:t>
      </w:r>
      <w:r w:rsidR="002F6027" w:rsidRPr="002F6027">
        <w:rPr>
          <w:rFonts w:ascii="GHEA Mariam" w:hAnsi="GHEA Mariam"/>
          <w:spacing w:val="-8"/>
        </w:rPr>
        <w:tab/>
      </w:r>
      <w:r w:rsidR="002F6027" w:rsidRPr="002F6027">
        <w:rPr>
          <w:rFonts w:ascii="GHEA Mariam" w:hAnsi="GHEA Mariam"/>
          <w:spacing w:val="-8"/>
        </w:rPr>
        <w:tab/>
        <w:t xml:space="preserve">            </w:t>
      </w:r>
      <w:r>
        <w:rPr>
          <w:rFonts w:ascii="GHEA Mariam" w:hAnsi="GHEA Mariam"/>
          <w:spacing w:val="-8"/>
        </w:rPr>
        <w:t xml:space="preserve">          </w:t>
      </w:r>
      <w:r w:rsidR="002F6027" w:rsidRPr="002F6027">
        <w:rPr>
          <w:rFonts w:ascii="GHEA Mariam" w:hAnsi="GHEA Mariam"/>
          <w:spacing w:val="-8"/>
        </w:rPr>
        <w:t>Հավելված N 3</w:t>
      </w:r>
    </w:p>
    <w:p w14:paraId="1E5CCF24" w14:textId="3E799D2A" w:rsidR="002F6027" w:rsidRPr="002F6027" w:rsidRDefault="002F6027" w:rsidP="002F6027">
      <w:pPr>
        <w:pStyle w:val="mechtex"/>
        <w:jc w:val="left"/>
        <w:rPr>
          <w:rFonts w:ascii="GHEA Mariam" w:hAnsi="GHEA Mariam"/>
          <w:spacing w:val="-8"/>
        </w:rPr>
      </w:pPr>
      <w:r w:rsidRPr="002F6027">
        <w:rPr>
          <w:rFonts w:ascii="GHEA Mariam" w:hAnsi="GHEA Mariam"/>
          <w:spacing w:val="4"/>
        </w:rPr>
        <w:tab/>
      </w:r>
      <w:r w:rsidRPr="002F6027">
        <w:rPr>
          <w:rFonts w:ascii="GHEA Mariam" w:hAnsi="GHEA Mariam"/>
          <w:spacing w:val="4"/>
        </w:rPr>
        <w:tab/>
      </w:r>
      <w:r w:rsidRPr="002F6027">
        <w:rPr>
          <w:rFonts w:ascii="GHEA Mariam" w:hAnsi="GHEA Mariam"/>
          <w:spacing w:val="4"/>
        </w:rPr>
        <w:tab/>
      </w:r>
      <w:r w:rsidRPr="002F6027">
        <w:rPr>
          <w:rFonts w:ascii="GHEA Mariam" w:hAnsi="GHEA Mariam"/>
          <w:spacing w:val="4"/>
        </w:rPr>
        <w:tab/>
      </w:r>
      <w:r w:rsidRPr="002F6027">
        <w:rPr>
          <w:rFonts w:ascii="GHEA Mariam" w:hAnsi="GHEA Mariam"/>
          <w:spacing w:val="4"/>
        </w:rPr>
        <w:tab/>
      </w:r>
      <w:r w:rsidRPr="002F6027">
        <w:rPr>
          <w:rFonts w:ascii="GHEA Mariam" w:hAnsi="GHEA Mariam"/>
          <w:spacing w:val="4"/>
        </w:rPr>
        <w:tab/>
      </w:r>
      <w:r w:rsidRPr="002F6027">
        <w:rPr>
          <w:rFonts w:ascii="GHEA Mariam" w:hAnsi="GHEA Mariam"/>
          <w:spacing w:val="4"/>
        </w:rPr>
        <w:tab/>
      </w:r>
      <w:r w:rsidRPr="002F6027">
        <w:rPr>
          <w:rFonts w:ascii="GHEA Mariam" w:hAnsi="GHEA Mariam"/>
          <w:spacing w:val="4"/>
        </w:rPr>
        <w:tab/>
      </w:r>
      <w:r w:rsidRPr="002F6027">
        <w:rPr>
          <w:rFonts w:ascii="GHEA Mariam" w:hAnsi="GHEA Mariam"/>
          <w:spacing w:val="4"/>
        </w:rPr>
        <w:tab/>
      </w:r>
      <w:r w:rsidRPr="002F6027">
        <w:rPr>
          <w:rFonts w:ascii="GHEA Mariam" w:hAnsi="GHEA Mariam"/>
          <w:spacing w:val="4"/>
        </w:rPr>
        <w:tab/>
      </w:r>
      <w:r w:rsidRPr="002F6027">
        <w:rPr>
          <w:rFonts w:ascii="GHEA Mariam" w:hAnsi="GHEA Mariam"/>
          <w:spacing w:val="4"/>
        </w:rPr>
        <w:tab/>
      </w:r>
      <w:r w:rsidRPr="002F6027">
        <w:rPr>
          <w:rFonts w:ascii="GHEA Mariam" w:hAnsi="GHEA Mariam"/>
          <w:spacing w:val="4"/>
        </w:rPr>
        <w:tab/>
        <w:t xml:space="preserve">   </w:t>
      </w:r>
      <w:r w:rsidRPr="002F6027">
        <w:rPr>
          <w:rFonts w:ascii="GHEA Mariam" w:hAnsi="GHEA Mariam"/>
          <w:spacing w:val="4"/>
        </w:rPr>
        <w:tab/>
        <w:t xml:space="preserve">    </w:t>
      </w:r>
      <w:r w:rsidRPr="002F6027">
        <w:rPr>
          <w:rFonts w:ascii="GHEA Mariam" w:hAnsi="GHEA Mariam"/>
          <w:spacing w:val="4"/>
        </w:rPr>
        <w:tab/>
        <w:t xml:space="preserve">  </w:t>
      </w:r>
      <w:proofErr w:type="gramStart"/>
      <w:r w:rsidRPr="002F6027">
        <w:rPr>
          <w:rFonts w:ascii="GHEA Mariam" w:hAnsi="GHEA Mariam"/>
          <w:spacing w:val="-8"/>
        </w:rPr>
        <w:t>ՀՀ  կառավարության</w:t>
      </w:r>
      <w:proofErr w:type="gramEnd"/>
      <w:r w:rsidRPr="002F6027">
        <w:rPr>
          <w:rFonts w:ascii="GHEA Mariam" w:hAnsi="GHEA Mariam"/>
          <w:spacing w:val="-8"/>
        </w:rPr>
        <w:t xml:space="preserve"> 2019 թվականի</w:t>
      </w:r>
    </w:p>
    <w:p w14:paraId="6983560B" w14:textId="69DE6734" w:rsidR="002F6027" w:rsidRPr="002F6027" w:rsidRDefault="002F6027" w:rsidP="002F6027">
      <w:pPr>
        <w:rPr>
          <w:rFonts w:ascii="GHEA Mariam" w:hAnsi="GHEA Mariam"/>
          <w:spacing w:val="-2"/>
          <w:sz w:val="22"/>
          <w:szCs w:val="22"/>
        </w:rPr>
      </w:pPr>
      <w:r w:rsidRPr="002F6027">
        <w:rPr>
          <w:rFonts w:ascii="GHEA Mariam" w:hAnsi="GHEA Mariam"/>
          <w:spacing w:val="-2"/>
          <w:sz w:val="22"/>
          <w:szCs w:val="22"/>
        </w:rPr>
        <w:t xml:space="preserve"> </w:t>
      </w:r>
      <w:r w:rsidRPr="002F6027">
        <w:rPr>
          <w:rFonts w:ascii="GHEA Mariam" w:hAnsi="GHEA Mariam"/>
          <w:spacing w:val="-2"/>
          <w:sz w:val="22"/>
          <w:szCs w:val="22"/>
        </w:rPr>
        <w:tab/>
      </w:r>
      <w:r w:rsidRPr="002F6027">
        <w:rPr>
          <w:rFonts w:ascii="GHEA Mariam" w:hAnsi="GHEA Mariam"/>
          <w:spacing w:val="-2"/>
          <w:sz w:val="22"/>
          <w:szCs w:val="22"/>
        </w:rPr>
        <w:tab/>
      </w:r>
      <w:r w:rsidRPr="002F6027">
        <w:rPr>
          <w:rFonts w:ascii="GHEA Mariam" w:hAnsi="GHEA Mariam"/>
          <w:spacing w:val="-2"/>
          <w:sz w:val="22"/>
          <w:szCs w:val="22"/>
        </w:rPr>
        <w:tab/>
      </w:r>
      <w:r w:rsidRPr="002F6027">
        <w:rPr>
          <w:rFonts w:ascii="GHEA Mariam" w:hAnsi="GHEA Mariam"/>
          <w:spacing w:val="-2"/>
          <w:sz w:val="22"/>
          <w:szCs w:val="22"/>
        </w:rPr>
        <w:tab/>
      </w:r>
      <w:r w:rsidRPr="002F6027">
        <w:rPr>
          <w:rFonts w:ascii="GHEA Mariam" w:hAnsi="GHEA Mariam"/>
          <w:spacing w:val="-2"/>
          <w:sz w:val="22"/>
          <w:szCs w:val="22"/>
        </w:rPr>
        <w:tab/>
      </w:r>
      <w:r w:rsidRPr="002F6027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2F6027">
        <w:rPr>
          <w:rFonts w:ascii="GHEA Mariam" w:hAnsi="GHEA Mariam"/>
          <w:spacing w:val="-2"/>
          <w:sz w:val="22"/>
          <w:szCs w:val="22"/>
        </w:rPr>
        <w:tab/>
      </w:r>
      <w:r w:rsidRPr="002F6027">
        <w:rPr>
          <w:rFonts w:ascii="GHEA Mariam" w:hAnsi="GHEA Mariam"/>
          <w:spacing w:val="-2"/>
          <w:sz w:val="22"/>
          <w:szCs w:val="22"/>
        </w:rPr>
        <w:tab/>
      </w:r>
      <w:r w:rsidRPr="002F6027">
        <w:rPr>
          <w:rFonts w:ascii="GHEA Mariam" w:hAnsi="GHEA Mariam"/>
          <w:spacing w:val="-2"/>
          <w:sz w:val="22"/>
          <w:szCs w:val="22"/>
        </w:rPr>
        <w:tab/>
      </w:r>
      <w:r w:rsidRPr="002F6027">
        <w:rPr>
          <w:rFonts w:ascii="GHEA Mariam" w:hAnsi="GHEA Mariam"/>
          <w:spacing w:val="-2"/>
          <w:sz w:val="22"/>
          <w:szCs w:val="22"/>
        </w:rPr>
        <w:tab/>
      </w:r>
      <w:r w:rsidRPr="002F6027">
        <w:rPr>
          <w:rFonts w:ascii="GHEA Mariam" w:hAnsi="GHEA Mariam"/>
          <w:spacing w:val="-2"/>
          <w:sz w:val="22"/>
          <w:szCs w:val="22"/>
        </w:rPr>
        <w:tab/>
      </w:r>
      <w:r w:rsidRPr="002F6027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2F6027">
        <w:rPr>
          <w:rFonts w:ascii="GHEA Mariam" w:hAnsi="GHEA Mariam"/>
          <w:spacing w:val="-2"/>
          <w:sz w:val="22"/>
          <w:szCs w:val="22"/>
        </w:rPr>
        <w:tab/>
        <w:t xml:space="preserve">              </w:t>
      </w:r>
      <w:r w:rsidR="009C59A8">
        <w:rPr>
          <w:rFonts w:ascii="GHEA Mariam" w:hAnsi="GHEA Mariam"/>
          <w:spacing w:val="-2"/>
          <w:sz w:val="22"/>
          <w:szCs w:val="22"/>
        </w:rPr>
        <w:t xml:space="preserve">  </w:t>
      </w:r>
      <w:r w:rsidRPr="002F6027">
        <w:rPr>
          <w:rFonts w:ascii="GHEA Mariam" w:hAnsi="GHEA Mariam"/>
          <w:spacing w:val="-2"/>
          <w:sz w:val="22"/>
          <w:szCs w:val="22"/>
        </w:rPr>
        <w:t>նոյ</w:t>
      </w:r>
      <w:r w:rsidRPr="002F6027">
        <w:rPr>
          <w:rFonts w:ascii="GHEA Mariam" w:hAnsi="GHEA Mariam" w:cs="Sylfaen"/>
          <w:spacing w:val="-4"/>
          <w:sz w:val="22"/>
          <w:szCs w:val="22"/>
          <w:lang w:val="pt-BR"/>
        </w:rPr>
        <w:t>եմբերի</w:t>
      </w:r>
      <w:r w:rsidRPr="002F6027">
        <w:rPr>
          <w:rFonts w:ascii="GHEA Mariam" w:hAnsi="GHEA Mariam"/>
          <w:spacing w:val="-2"/>
          <w:sz w:val="22"/>
          <w:szCs w:val="22"/>
        </w:rPr>
        <w:t xml:space="preserve"> 21</w:t>
      </w:r>
      <w:r w:rsidRPr="002F6027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2F6027">
        <w:rPr>
          <w:rFonts w:ascii="GHEA Mariam" w:hAnsi="GHEA Mariam"/>
          <w:spacing w:val="-2"/>
          <w:sz w:val="22"/>
          <w:szCs w:val="22"/>
        </w:rPr>
        <w:t xml:space="preserve">ի N </w:t>
      </w:r>
      <w:r w:rsidR="00D81C20">
        <w:rPr>
          <w:rFonts w:ascii="GHEA Mariam" w:hAnsi="GHEA Mariam"/>
          <w:sz w:val="22"/>
          <w:szCs w:val="22"/>
        </w:rPr>
        <w:t>1668</w:t>
      </w:r>
      <w:r w:rsidRPr="002F6027">
        <w:rPr>
          <w:rFonts w:ascii="GHEA Mariam" w:hAnsi="GHEA Mariam"/>
          <w:spacing w:val="-2"/>
          <w:sz w:val="22"/>
          <w:szCs w:val="22"/>
        </w:rPr>
        <w:t>-Ն որոշման</w:t>
      </w:r>
    </w:p>
    <w:p w14:paraId="6E88C626" w14:textId="77777777" w:rsidR="002F6027" w:rsidRPr="002F6027" w:rsidRDefault="002F6027" w:rsidP="002F6027">
      <w:pPr>
        <w:rPr>
          <w:rFonts w:ascii="GHEA Mariam" w:hAnsi="GHEA Mariam"/>
          <w:spacing w:val="-2"/>
          <w:sz w:val="22"/>
          <w:szCs w:val="22"/>
        </w:rPr>
      </w:pPr>
    </w:p>
    <w:p w14:paraId="10269E10" w14:textId="77777777" w:rsidR="002F6027" w:rsidRPr="002F6027" w:rsidRDefault="002F6027" w:rsidP="002F6027">
      <w:pPr>
        <w:rPr>
          <w:rFonts w:ascii="GHEA Mariam" w:hAnsi="GHEA Mariam"/>
          <w:spacing w:val="-2"/>
          <w:sz w:val="22"/>
          <w:szCs w:val="22"/>
        </w:rPr>
      </w:pPr>
    </w:p>
    <w:p w14:paraId="348A81D6" w14:textId="77777777" w:rsidR="002F6027" w:rsidRPr="002F6027" w:rsidRDefault="002F6027" w:rsidP="002F6027">
      <w:pPr>
        <w:jc w:val="center"/>
        <w:rPr>
          <w:rFonts w:ascii="GHEA Mariam" w:hAnsi="GHEA Mariam"/>
          <w:lang w:eastAsia="en-US"/>
        </w:rPr>
      </w:pPr>
      <w:r w:rsidRPr="002F6027">
        <w:rPr>
          <w:rFonts w:ascii="GHEA Mariam" w:hAnsi="GHEA Mariam"/>
          <w:lang w:eastAsia="en-US"/>
        </w:rPr>
        <w:t xml:space="preserve">«ՀԱՅԱՍՏԱՆԻ ՀԱՆՐԱՊԵՏՈՒԹՅԱՆ 2019 ԹՎԱԿԱՆԻ ՊԵՏԱԿԱՆ ԲՅՈՒՋԵԻ ՄԱՍԻՆ» ՀԱՅԱՍՏԱՆԻ ՀԱՆՐԱՊԵՏՈՒԹՅԱՆ </w:t>
      </w:r>
      <w:r w:rsidRPr="002F6027">
        <w:rPr>
          <w:rFonts w:ascii="GHEA Mariam" w:hAnsi="GHEA Mariam"/>
          <w:lang w:eastAsia="en-US"/>
        </w:rPr>
        <w:br/>
        <w:t xml:space="preserve">ՕՐԵՆՔԻ N 1 ՀԱՎԵԼՎԱԾԻ N 3 ԱՂՅՈՒՍԱԿՈՒՄ ԿԱՏԱՐՎՈՂ ՓՈՓՈԽՈՒԹՅՈՒՆՆԵՐԸ ԵՎ ԼՐԱՑՈՒՄՆԵՐԸ </w:t>
      </w:r>
    </w:p>
    <w:p w14:paraId="40A3C728" w14:textId="77777777" w:rsidR="002F6027" w:rsidRPr="002F6027" w:rsidRDefault="002F6027" w:rsidP="002F6027">
      <w:pPr>
        <w:jc w:val="right"/>
        <w:rPr>
          <w:rFonts w:ascii="GHEA Mariam" w:hAnsi="GHEA Mariam"/>
          <w:color w:val="000000"/>
          <w:lang w:eastAsia="en-US"/>
        </w:rPr>
      </w:pPr>
    </w:p>
    <w:p w14:paraId="661C3042" w14:textId="77777777" w:rsidR="002F6027" w:rsidRPr="002F6027" w:rsidRDefault="002F6027" w:rsidP="002F6027">
      <w:pPr>
        <w:jc w:val="right"/>
        <w:rPr>
          <w:rFonts w:ascii="GHEA Mariam" w:hAnsi="GHEA Mariam"/>
          <w:spacing w:val="-2"/>
          <w:sz w:val="22"/>
          <w:szCs w:val="22"/>
        </w:rPr>
      </w:pPr>
      <w:r w:rsidRPr="002F6027">
        <w:rPr>
          <w:rFonts w:ascii="GHEA Mariam" w:hAnsi="GHEA Mariam"/>
          <w:color w:val="000000"/>
          <w:lang w:eastAsia="en-US"/>
        </w:rPr>
        <w:t>(հազ. դրամ)</w:t>
      </w:r>
    </w:p>
    <w:tbl>
      <w:tblPr>
        <w:tblW w:w="15145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628"/>
        <w:gridCol w:w="867"/>
        <w:gridCol w:w="5538"/>
        <w:gridCol w:w="1326"/>
        <w:gridCol w:w="1248"/>
        <w:gridCol w:w="1794"/>
        <w:gridCol w:w="2028"/>
        <w:gridCol w:w="1716"/>
      </w:tblGrid>
      <w:tr w:rsidR="002F6027" w:rsidRPr="002F6027" w14:paraId="479BC717" w14:textId="77777777" w:rsidTr="002F6027">
        <w:trPr>
          <w:trHeight w:val="630"/>
        </w:trPr>
        <w:tc>
          <w:tcPr>
            <w:tcW w:w="14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42EF0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lang w:eastAsia="en-US"/>
              </w:rPr>
              <w:t>Ծրագրային դասիչը</w:t>
            </w:r>
          </w:p>
        </w:tc>
        <w:tc>
          <w:tcPr>
            <w:tcW w:w="5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399AA9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lang w:eastAsia="en-US"/>
              </w:rPr>
              <w:t>Բյուջետային գլխավոր կարգադրիչների, ծրագրերի, միջոցառումների և ուղղությունների անվանումները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EF0755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lang w:eastAsia="en-US"/>
              </w:rPr>
              <w:t>Ընդամենը</w:t>
            </w:r>
          </w:p>
        </w:tc>
        <w:tc>
          <w:tcPr>
            <w:tcW w:w="67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F91BB9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lang w:eastAsia="en-US"/>
              </w:rPr>
              <w:t xml:space="preserve">Ցուցանիշների փոփոխությունը </w:t>
            </w:r>
          </w:p>
          <w:p w14:paraId="5DA96BDC" w14:textId="77777777" w:rsidR="002F6027" w:rsidRPr="002F6027" w:rsidRDefault="002F6027" w:rsidP="002F6027">
            <w:pPr>
              <w:ind w:left="-30"/>
              <w:jc w:val="center"/>
              <w:rPr>
                <w:rFonts w:ascii="GHEA Mariam" w:hAnsi="GHEA Mariam"/>
                <w:color w:val="000000"/>
                <w:spacing w:val="-14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pacing w:val="-14"/>
                <w:lang w:eastAsia="en-US"/>
              </w:rPr>
              <w:t>(ավելացումները նշված են դրական նշանով, իսկ նվազեցումները՝ փակագծերում)</w:t>
            </w:r>
          </w:p>
        </w:tc>
      </w:tr>
      <w:tr w:rsidR="002F6027" w:rsidRPr="002F6027" w14:paraId="6CE1AFA6" w14:textId="77777777" w:rsidTr="002F6027">
        <w:trPr>
          <w:trHeight w:val="149"/>
        </w:trPr>
        <w:tc>
          <w:tcPr>
            <w:tcW w:w="14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3193F9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069066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DE63D6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A8C6DC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lang w:eastAsia="en-US"/>
              </w:rPr>
              <w:t>տարի</w:t>
            </w:r>
          </w:p>
        </w:tc>
      </w:tr>
      <w:tr w:rsidR="002F6027" w:rsidRPr="002F6027" w14:paraId="0221CFDB" w14:textId="77777777" w:rsidTr="002F6027">
        <w:trPr>
          <w:trHeight w:val="60"/>
        </w:trPr>
        <w:tc>
          <w:tcPr>
            <w:tcW w:w="14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1C6952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012590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0AD6AF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DADB74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lang w:eastAsia="en-US"/>
              </w:rPr>
              <w:t>այդ թվում՝</w:t>
            </w:r>
          </w:p>
        </w:tc>
      </w:tr>
      <w:tr w:rsidR="002F6027" w:rsidRPr="002F6027" w14:paraId="44245473" w14:textId="77777777" w:rsidTr="002F6027">
        <w:trPr>
          <w:trHeight w:val="1627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2FA872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lang w:eastAsia="en-US"/>
              </w:rPr>
              <w:t>ծրագիրը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5E1DD8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lang w:eastAsia="en-US"/>
              </w:rPr>
              <w:t>միջոցառումը</w:t>
            </w:r>
          </w:p>
        </w:tc>
        <w:tc>
          <w:tcPr>
            <w:tcW w:w="5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ABBEB0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BF29E7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72CBA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lang w:eastAsia="en-US"/>
              </w:rPr>
              <w:t>կառուց-ման</w:t>
            </w:r>
            <w:r w:rsidRPr="002F6027">
              <w:rPr>
                <w:rFonts w:ascii="GHEA Mariam" w:hAnsi="GHEA Mariam"/>
                <w:color w:val="000000"/>
                <w:lang w:eastAsia="en-US"/>
              </w:rPr>
              <w:br/>
              <w:t>աշխա-տանքներ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BC30D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pacing w:val="-8"/>
                <w:lang w:eastAsia="en-US"/>
              </w:rPr>
              <w:t>վերակառուցման,</w:t>
            </w:r>
            <w:r w:rsidRPr="002F6027">
              <w:rPr>
                <w:rFonts w:ascii="GHEA Mariam" w:hAnsi="GHEA Mariam"/>
                <w:color w:val="000000"/>
                <w:spacing w:val="-8"/>
                <w:lang w:eastAsia="en-US"/>
              </w:rPr>
              <w:br/>
              <w:t>վերանորոգման և</w:t>
            </w:r>
            <w:r w:rsidRPr="002F6027">
              <w:rPr>
                <w:rFonts w:ascii="GHEA Mariam" w:hAnsi="GHEA Mariam"/>
                <w:color w:val="000000"/>
                <w:spacing w:val="-8"/>
                <w:lang w:eastAsia="en-US"/>
              </w:rPr>
              <w:br/>
              <w:t>վերականգնման</w:t>
            </w:r>
            <w:r w:rsidRPr="002F6027">
              <w:rPr>
                <w:rFonts w:ascii="GHEA Mariam" w:hAnsi="GHEA Mariam"/>
                <w:color w:val="000000"/>
                <w:spacing w:val="-8"/>
                <w:lang w:eastAsia="en-US"/>
              </w:rPr>
              <w:br/>
              <w:t>աշխատանքներ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6775B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pacing w:val="-8"/>
                <w:lang w:eastAsia="en-US"/>
              </w:rPr>
              <w:t>նախագծահետազո-տական, գեոդեզիա-</w:t>
            </w:r>
            <w:r w:rsidRPr="002F6027">
              <w:rPr>
                <w:rFonts w:ascii="GHEA Mariam" w:hAnsi="GHEA Mariam"/>
                <w:color w:val="000000"/>
                <w:spacing w:val="-8"/>
                <w:lang w:eastAsia="en-US"/>
              </w:rPr>
              <w:br/>
              <w:t>քարտեզագրական աշխատանքներ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DA94A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lang w:eastAsia="en-US"/>
              </w:rPr>
              <w:t>ոչ ֆինան-սական այլ ակտիվների</w:t>
            </w:r>
            <w:r w:rsidRPr="002F6027">
              <w:rPr>
                <w:rFonts w:ascii="GHEA Mariam" w:hAnsi="GHEA Mariam"/>
                <w:color w:val="000000"/>
                <w:lang w:eastAsia="en-US"/>
              </w:rPr>
              <w:br/>
              <w:t>ձեռքբերում</w:t>
            </w:r>
          </w:p>
        </w:tc>
      </w:tr>
      <w:tr w:rsidR="002F6027" w:rsidRPr="002F6027" w14:paraId="4FDC73ED" w14:textId="77777777" w:rsidTr="002F6027">
        <w:trPr>
          <w:trHeight w:val="57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0C88E14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F602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FF67FC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F602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51CC5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lang w:eastAsia="en-US"/>
              </w:rPr>
              <w:t xml:space="preserve">ԸՆԴԱՄԵՆԸ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D6C75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lang w:eastAsia="en-US"/>
              </w:rPr>
              <w:t xml:space="preserve">104,912.0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BBDE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lang w:eastAsia="en-US"/>
              </w:rPr>
              <w:t xml:space="preserve">0.0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1F4B0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0.0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4D0E4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lang w:eastAsia="en-US"/>
              </w:rPr>
              <w:t xml:space="preserve">0.0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E8336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lang w:eastAsia="en-US"/>
              </w:rPr>
              <w:t xml:space="preserve">104,912.0 </w:t>
            </w:r>
          </w:p>
        </w:tc>
      </w:tr>
      <w:tr w:rsidR="002F6027" w:rsidRPr="002F6027" w14:paraId="0F25195C" w14:textId="77777777" w:rsidTr="002F6027">
        <w:trPr>
          <w:trHeight w:val="57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58259C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F602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BA7BBB1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F602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87654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lang w:eastAsia="en-US"/>
              </w:rPr>
              <w:t xml:space="preserve">այդ թվում՝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04643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F602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58B3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F602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B9521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F602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5057B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F602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00823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F6027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2F6027" w:rsidRPr="002F6027" w14:paraId="0490FA1D" w14:textId="77777777" w:rsidTr="002F6027">
        <w:trPr>
          <w:trHeight w:val="57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A8E74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lang w:eastAsia="en-US"/>
              </w:rPr>
            </w:pPr>
            <w:r w:rsidRPr="002F6027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BC2D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u w:val="single"/>
                <w:lang w:eastAsia="en-US"/>
              </w:rPr>
            </w:pP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AE17D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pacing w:val="-8"/>
                <w:u w:val="single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pacing w:val="-8"/>
                <w:u w:val="single"/>
                <w:lang w:eastAsia="en-US"/>
              </w:rPr>
              <w:t>ՀՀ ԱԶԳԱՅԻՆ ԱՆՎՏԱՆԳՈՒԹՅԱՆ ԾԱՌԱՅՈՒԹՅՈՒՆ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95BC5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lang w:eastAsia="en-US"/>
              </w:rPr>
            </w:pPr>
            <w:r w:rsidRPr="002F6027">
              <w:rPr>
                <w:rFonts w:ascii="GHEA Mariam" w:hAnsi="GHEA Mariam"/>
                <w:lang w:eastAsia="en-US"/>
              </w:rPr>
              <w:t xml:space="preserve">104,912.0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242A6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lang w:eastAsia="en-US"/>
              </w:rPr>
              <w:t xml:space="preserve">0.0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3A8FB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lang w:eastAsia="en-US"/>
              </w:rPr>
              <w:t xml:space="preserve">0.0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67461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lang w:eastAsia="en-US"/>
              </w:rPr>
              <w:t xml:space="preserve">0.0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BAD38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lang w:eastAsia="en-US"/>
              </w:rPr>
              <w:t xml:space="preserve">104,912.0 </w:t>
            </w:r>
          </w:p>
        </w:tc>
      </w:tr>
      <w:tr w:rsidR="002F6027" w:rsidRPr="002F6027" w14:paraId="0EDDA62B" w14:textId="77777777" w:rsidTr="002F6027">
        <w:trPr>
          <w:trHeight w:val="57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7E9ED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lang w:eastAsia="en-US"/>
              </w:rPr>
            </w:pPr>
            <w:r w:rsidRPr="002F6027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5F634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lang w:eastAsia="en-US"/>
              </w:rPr>
            </w:pPr>
            <w:r w:rsidRPr="002F6027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2D8D9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lang w:eastAsia="en-US"/>
              </w:rPr>
            </w:pPr>
            <w:r w:rsidRPr="002F6027">
              <w:rPr>
                <w:rFonts w:ascii="GHEA Mariam" w:hAnsi="GHEA Mariam"/>
                <w:lang w:eastAsia="en-US"/>
              </w:rPr>
              <w:t>այդ թվում`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5B9E7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lang w:eastAsia="en-US"/>
              </w:rPr>
            </w:pPr>
            <w:r w:rsidRPr="002F6027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987D2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lang w:eastAsia="en-US"/>
              </w:rPr>
            </w:pPr>
            <w:r w:rsidRPr="002F6027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C3FE7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lang w:eastAsia="en-US"/>
              </w:rPr>
            </w:pPr>
            <w:r w:rsidRPr="002F6027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C7F19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lang w:eastAsia="en-US"/>
              </w:rPr>
            </w:pPr>
            <w:r w:rsidRPr="002F6027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4B76E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lang w:eastAsia="en-US"/>
              </w:rPr>
            </w:pPr>
            <w:r w:rsidRPr="002F6027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F6027" w:rsidRPr="002F6027" w14:paraId="776B69A6" w14:textId="77777777" w:rsidTr="002F6027">
        <w:trPr>
          <w:trHeight w:val="57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C83BB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lang w:eastAsia="en-US"/>
              </w:rPr>
            </w:pPr>
            <w:r w:rsidRPr="002F6027">
              <w:rPr>
                <w:rFonts w:ascii="GHEA Mariam" w:hAnsi="GHEA Mariam"/>
                <w:lang w:eastAsia="en-US"/>
              </w:rPr>
              <w:t>1138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67B0A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lang w:eastAsia="en-US"/>
              </w:rPr>
            </w:pPr>
            <w:r w:rsidRPr="002F6027">
              <w:rPr>
                <w:rFonts w:ascii="GHEA Mariam" w:hAnsi="GHEA Mariam"/>
                <w:lang w:eastAsia="en-US"/>
              </w:rPr>
              <w:t>31001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343B" w14:textId="77777777" w:rsidR="002F6027" w:rsidRPr="002F6027" w:rsidRDefault="002F6027" w:rsidP="002F6027">
            <w:pPr>
              <w:rPr>
                <w:rFonts w:ascii="GHEA Mariam" w:hAnsi="GHEA Mariam"/>
                <w:spacing w:val="-8"/>
                <w:lang w:eastAsia="en-US"/>
              </w:rPr>
            </w:pPr>
            <w:r w:rsidRPr="002F6027">
              <w:rPr>
                <w:rFonts w:ascii="GHEA Mariam" w:hAnsi="GHEA Mariam"/>
                <w:spacing w:val="-8"/>
                <w:lang w:eastAsia="en-US"/>
              </w:rPr>
              <w:t>Ազգային անվտանգության համակարգի տեխնիկական հագեցվածության բարելավում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902D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lang w:eastAsia="en-US"/>
              </w:rPr>
            </w:pPr>
            <w:r w:rsidRPr="002F6027">
              <w:rPr>
                <w:rFonts w:ascii="GHEA Mariam" w:hAnsi="GHEA Mariam"/>
                <w:lang w:eastAsia="en-US"/>
              </w:rPr>
              <w:t xml:space="preserve">56,090.1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AF8E6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lang w:eastAsia="en-US"/>
              </w:rPr>
              <w:t xml:space="preserve">0.0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B4E6C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lang w:eastAsia="en-US"/>
              </w:rPr>
              <w:t xml:space="preserve">0.0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C47EB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lang w:eastAsia="en-US"/>
              </w:rPr>
              <w:t xml:space="preserve">0.0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FF58A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lang w:eastAsia="en-US"/>
              </w:rPr>
            </w:pPr>
            <w:r w:rsidRPr="002F6027">
              <w:rPr>
                <w:rFonts w:ascii="GHEA Mariam" w:hAnsi="GHEA Mariam"/>
                <w:lang w:eastAsia="en-US"/>
              </w:rPr>
              <w:t xml:space="preserve">56,090.1 </w:t>
            </w:r>
          </w:p>
        </w:tc>
      </w:tr>
      <w:tr w:rsidR="002F6027" w:rsidRPr="002F6027" w14:paraId="0A449C7E" w14:textId="77777777" w:rsidTr="002F6027">
        <w:trPr>
          <w:trHeight w:val="57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1002F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lang w:eastAsia="en-US"/>
              </w:rPr>
            </w:pPr>
            <w:r w:rsidRPr="002F6027">
              <w:rPr>
                <w:rFonts w:ascii="GHEA Mariam" w:hAnsi="GHEA Mariam"/>
                <w:lang w:eastAsia="en-US"/>
              </w:rPr>
              <w:t>1138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10714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lang w:eastAsia="en-US"/>
              </w:rPr>
            </w:pPr>
            <w:r w:rsidRPr="002F6027">
              <w:rPr>
                <w:rFonts w:ascii="GHEA Mariam" w:hAnsi="GHEA Mariam"/>
                <w:lang w:eastAsia="en-US"/>
              </w:rPr>
              <w:t>31004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97BC8" w14:textId="77777777" w:rsidR="002F6027" w:rsidRPr="002F6027" w:rsidRDefault="002F6027" w:rsidP="002F6027">
            <w:pPr>
              <w:rPr>
                <w:rFonts w:ascii="GHEA Mariam" w:hAnsi="GHEA Mariam"/>
                <w:spacing w:val="-8"/>
                <w:lang w:eastAsia="en-US"/>
              </w:rPr>
            </w:pPr>
            <w:r w:rsidRPr="002F6027">
              <w:rPr>
                <w:rFonts w:ascii="GHEA Mariam" w:hAnsi="GHEA Mariam"/>
                <w:spacing w:val="-8"/>
                <w:lang w:eastAsia="en-US"/>
              </w:rPr>
              <w:t xml:space="preserve">Ազգային անվտանգության համակարգի տրանսպորտային միջոցներով ապահովվածության բարելավում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E88B1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lang w:eastAsia="en-US"/>
              </w:rPr>
            </w:pPr>
            <w:r w:rsidRPr="002F6027">
              <w:rPr>
                <w:rFonts w:ascii="GHEA Mariam" w:hAnsi="GHEA Mariam"/>
                <w:lang w:eastAsia="en-US"/>
              </w:rPr>
              <w:t xml:space="preserve">49,500.0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EAA64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lang w:eastAsia="en-US"/>
              </w:rPr>
            </w:pPr>
            <w:r w:rsidRPr="002F6027">
              <w:rPr>
                <w:rFonts w:ascii="GHEA Mariam" w:hAnsi="GHEA Mariam"/>
                <w:lang w:eastAsia="en-US"/>
              </w:rPr>
              <w:t xml:space="preserve">0.0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B218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lang w:eastAsia="en-US"/>
              </w:rPr>
            </w:pPr>
            <w:r w:rsidRPr="002F6027">
              <w:rPr>
                <w:rFonts w:ascii="GHEA Mariam" w:hAnsi="GHEA Mariam"/>
                <w:lang w:eastAsia="en-US"/>
              </w:rPr>
              <w:t xml:space="preserve">0.0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C0E9F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lang w:eastAsia="en-US"/>
              </w:rPr>
            </w:pPr>
            <w:r w:rsidRPr="002F6027">
              <w:rPr>
                <w:rFonts w:ascii="GHEA Mariam" w:hAnsi="GHEA Mariam"/>
                <w:lang w:eastAsia="en-US"/>
              </w:rPr>
              <w:t xml:space="preserve">0.0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9C3AE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lang w:eastAsia="en-US"/>
              </w:rPr>
            </w:pPr>
            <w:r w:rsidRPr="002F6027">
              <w:rPr>
                <w:rFonts w:ascii="GHEA Mariam" w:hAnsi="GHEA Mariam"/>
                <w:lang w:eastAsia="en-US"/>
              </w:rPr>
              <w:t xml:space="preserve">49,500.0 </w:t>
            </w:r>
          </w:p>
        </w:tc>
      </w:tr>
      <w:tr w:rsidR="002F6027" w:rsidRPr="002F6027" w14:paraId="6C130C01" w14:textId="77777777" w:rsidTr="002F6027">
        <w:trPr>
          <w:trHeight w:val="57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3CAF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lang w:eastAsia="en-US"/>
              </w:rPr>
            </w:pPr>
            <w:r w:rsidRPr="002F6027">
              <w:rPr>
                <w:rFonts w:ascii="GHEA Mariam" w:hAnsi="GHEA Mariam"/>
                <w:lang w:eastAsia="en-US"/>
              </w:rPr>
              <w:t>1138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8ADD0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lang w:eastAsia="en-US"/>
              </w:rPr>
            </w:pPr>
            <w:r w:rsidRPr="002F6027">
              <w:rPr>
                <w:rFonts w:ascii="GHEA Mariam" w:hAnsi="GHEA Mariam"/>
                <w:lang w:eastAsia="en-US"/>
              </w:rPr>
              <w:t>31005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0CCCC" w14:textId="77777777" w:rsidR="002F6027" w:rsidRPr="002F6027" w:rsidRDefault="002F6027" w:rsidP="002F6027">
            <w:pPr>
              <w:rPr>
                <w:rFonts w:ascii="GHEA Mariam" w:hAnsi="GHEA Mariam"/>
                <w:spacing w:val="-8"/>
                <w:lang w:eastAsia="en-US"/>
              </w:rPr>
            </w:pPr>
            <w:r w:rsidRPr="002F6027">
              <w:rPr>
                <w:rFonts w:ascii="GHEA Mariam" w:hAnsi="GHEA Mariam"/>
                <w:spacing w:val="-8"/>
                <w:lang w:eastAsia="en-US"/>
              </w:rPr>
              <w:t>Ազգային անվտանգության համակարգի կողմից ծառայությունների մատուցման ապահովման համար ոչ նյութական հիմնական միջոցների ձեռ</w:t>
            </w:r>
            <w:r w:rsidR="00976D6A">
              <w:rPr>
                <w:rFonts w:ascii="GHEA Mariam" w:hAnsi="GHEA Mariam"/>
                <w:spacing w:val="-8"/>
                <w:lang w:eastAsia="en-US"/>
              </w:rPr>
              <w:t>ք</w:t>
            </w:r>
            <w:r w:rsidRPr="002F6027">
              <w:rPr>
                <w:rFonts w:ascii="GHEA Mariam" w:hAnsi="GHEA Mariam"/>
                <w:spacing w:val="-8"/>
                <w:lang w:eastAsia="en-US"/>
              </w:rPr>
              <w:t>բերում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D657B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lang w:eastAsia="en-US"/>
              </w:rPr>
            </w:pPr>
            <w:r w:rsidRPr="002F6027">
              <w:rPr>
                <w:rFonts w:ascii="GHEA Mariam" w:hAnsi="GHEA Mariam"/>
                <w:lang w:eastAsia="en-US"/>
              </w:rPr>
              <w:t>(678.1)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B0271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lang w:eastAsia="en-US"/>
              </w:rPr>
            </w:pPr>
            <w:r w:rsidRPr="002F6027">
              <w:rPr>
                <w:rFonts w:ascii="GHEA Mariam" w:hAnsi="GHEA Mariam"/>
                <w:lang w:eastAsia="en-US"/>
              </w:rPr>
              <w:t xml:space="preserve">0.0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6BF6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lang w:eastAsia="en-US"/>
              </w:rPr>
            </w:pPr>
            <w:r w:rsidRPr="002F6027">
              <w:rPr>
                <w:rFonts w:ascii="GHEA Mariam" w:hAnsi="GHEA Mariam"/>
                <w:lang w:eastAsia="en-US"/>
              </w:rPr>
              <w:t xml:space="preserve">0.0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F9E13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lang w:eastAsia="en-US"/>
              </w:rPr>
            </w:pPr>
            <w:r w:rsidRPr="002F6027">
              <w:rPr>
                <w:rFonts w:ascii="GHEA Mariam" w:hAnsi="GHEA Mariam"/>
                <w:lang w:eastAsia="en-US"/>
              </w:rPr>
              <w:t xml:space="preserve">0.0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01358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lang w:eastAsia="en-US"/>
              </w:rPr>
            </w:pPr>
            <w:r w:rsidRPr="002F6027">
              <w:rPr>
                <w:rFonts w:ascii="GHEA Mariam" w:hAnsi="GHEA Mariam"/>
                <w:lang w:eastAsia="en-US"/>
              </w:rPr>
              <w:t>(678.1)</w:t>
            </w:r>
          </w:p>
        </w:tc>
      </w:tr>
    </w:tbl>
    <w:p w14:paraId="31C077ED" w14:textId="77777777" w:rsidR="002F6027" w:rsidRPr="002F6027" w:rsidRDefault="002F6027" w:rsidP="002F6027"/>
    <w:p w14:paraId="3FC598CA" w14:textId="77777777" w:rsidR="002F6027" w:rsidRPr="002F6027" w:rsidRDefault="002F6027" w:rsidP="002F6027">
      <w:pPr>
        <w:pStyle w:val="mechtex"/>
        <w:jc w:val="left"/>
        <w:rPr>
          <w:rFonts w:ascii="GHEA Mariam" w:hAnsi="GHEA Mariam" w:cs="Sylfaen"/>
          <w:szCs w:val="22"/>
        </w:rPr>
      </w:pPr>
    </w:p>
    <w:p w14:paraId="1A83411F" w14:textId="77777777" w:rsidR="002F6027" w:rsidRPr="002F6027" w:rsidRDefault="002F6027" w:rsidP="002F6027">
      <w:pPr>
        <w:rPr>
          <w:rFonts w:ascii="GHEA Mariam" w:hAnsi="GHEA Mariam" w:cs="Arial Armenian"/>
          <w:sz w:val="22"/>
          <w:szCs w:val="22"/>
          <w:lang w:val="af-ZA"/>
        </w:rPr>
      </w:pPr>
      <w:r w:rsidRPr="002F6027">
        <w:rPr>
          <w:rFonts w:ascii="GHEA Mariam" w:hAnsi="GHEA Mariam" w:cs="Sylfaen"/>
          <w:sz w:val="22"/>
          <w:szCs w:val="22"/>
        </w:rPr>
        <w:tab/>
        <w:t xml:space="preserve">  </w:t>
      </w:r>
      <w:proofErr w:type="gramStart"/>
      <w:r w:rsidRPr="002F6027">
        <w:rPr>
          <w:rFonts w:ascii="GHEA Mariam" w:hAnsi="GHEA Mariam" w:cs="Sylfaen"/>
          <w:sz w:val="22"/>
          <w:szCs w:val="22"/>
        </w:rPr>
        <w:t>ՀԱՅԱՍՏԱՆԻ</w:t>
      </w:r>
      <w:r w:rsidRPr="002F6027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2F6027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3865FD88" w14:textId="77777777" w:rsidR="002F6027" w:rsidRPr="002F6027" w:rsidRDefault="002F6027" w:rsidP="002F6027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2F6027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2F6027">
        <w:rPr>
          <w:rFonts w:ascii="GHEA Mariam" w:hAnsi="GHEA Mariam" w:cs="Sylfaen"/>
          <w:sz w:val="22"/>
          <w:szCs w:val="22"/>
        </w:rPr>
        <w:t>ՎԱՐՉԱՊԵՏԻ</w:t>
      </w:r>
      <w:r w:rsidRPr="002F6027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2F6027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3BBC17E2" w14:textId="77777777" w:rsidR="002F6027" w:rsidRPr="002F6027" w:rsidRDefault="002F6027" w:rsidP="002F6027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  <w:r w:rsidRPr="002F6027">
        <w:rPr>
          <w:rFonts w:ascii="GHEA Mariam" w:hAnsi="GHEA Mariam" w:cs="Sylfaen"/>
          <w:spacing w:val="-8"/>
          <w:szCs w:val="22"/>
        </w:rPr>
        <w:tab/>
      </w:r>
      <w:r w:rsidRPr="002F6027">
        <w:rPr>
          <w:rFonts w:ascii="GHEA Mariam" w:hAnsi="GHEA Mariam" w:cs="Sylfaen"/>
          <w:spacing w:val="-8"/>
          <w:szCs w:val="22"/>
        </w:rPr>
        <w:tab/>
      </w:r>
      <w:r w:rsidRPr="002F6027">
        <w:rPr>
          <w:rFonts w:ascii="GHEA Mariam" w:hAnsi="GHEA Mariam" w:cs="Sylfaen"/>
          <w:spacing w:val="-8"/>
          <w:szCs w:val="22"/>
        </w:rPr>
        <w:tab/>
        <w:t>ՂԵԿԱՎԱՐ</w:t>
      </w:r>
      <w:r w:rsidRPr="002F6027">
        <w:rPr>
          <w:rFonts w:ascii="GHEA Mariam" w:hAnsi="GHEA Mariam" w:cs="Sylfaen"/>
          <w:spacing w:val="-8"/>
          <w:szCs w:val="22"/>
        </w:rPr>
        <w:tab/>
      </w:r>
      <w:r w:rsidRPr="002F6027">
        <w:rPr>
          <w:rFonts w:ascii="GHEA Mariam" w:hAnsi="GHEA Mariam" w:cs="Sylfaen"/>
          <w:spacing w:val="-8"/>
          <w:szCs w:val="22"/>
        </w:rPr>
        <w:tab/>
      </w:r>
      <w:r w:rsidRPr="002F6027">
        <w:rPr>
          <w:rFonts w:ascii="GHEA Mariam" w:hAnsi="GHEA Mariam" w:cs="Sylfaen"/>
          <w:spacing w:val="-8"/>
          <w:szCs w:val="22"/>
        </w:rPr>
        <w:tab/>
      </w:r>
      <w:r w:rsidRPr="002F6027">
        <w:rPr>
          <w:rFonts w:ascii="GHEA Mariam" w:hAnsi="GHEA Mariam" w:cs="Sylfaen"/>
          <w:spacing w:val="-8"/>
          <w:szCs w:val="22"/>
        </w:rPr>
        <w:tab/>
      </w:r>
      <w:r w:rsidRPr="002F6027">
        <w:rPr>
          <w:rFonts w:ascii="GHEA Mariam" w:hAnsi="GHEA Mariam" w:cs="Sylfaen"/>
          <w:spacing w:val="-8"/>
          <w:szCs w:val="22"/>
        </w:rPr>
        <w:tab/>
      </w:r>
      <w:r w:rsidRPr="002F6027">
        <w:rPr>
          <w:rFonts w:ascii="GHEA Mariam" w:hAnsi="GHEA Mariam" w:cs="Sylfaen"/>
          <w:spacing w:val="-8"/>
          <w:szCs w:val="22"/>
        </w:rPr>
        <w:tab/>
      </w:r>
      <w:r w:rsidRPr="002F6027">
        <w:rPr>
          <w:rFonts w:ascii="GHEA Mariam" w:hAnsi="GHEA Mariam" w:cs="Sylfaen"/>
          <w:spacing w:val="-8"/>
          <w:szCs w:val="22"/>
        </w:rPr>
        <w:tab/>
      </w:r>
      <w:r w:rsidRPr="002F6027">
        <w:rPr>
          <w:rFonts w:ascii="GHEA Mariam" w:hAnsi="GHEA Mariam" w:cs="Sylfaen"/>
          <w:spacing w:val="-8"/>
          <w:szCs w:val="22"/>
        </w:rPr>
        <w:tab/>
      </w:r>
      <w:r w:rsidRPr="002F6027">
        <w:rPr>
          <w:rFonts w:ascii="GHEA Mariam" w:hAnsi="GHEA Mariam" w:cs="Sylfaen"/>
          <w:spacing w:val="-8"/>
          <w:szCs w:val="22"/>
        </w:rPr>
        <w:tab/>
      </w:r>
      <w:r w:rsidRPr="002F6027">
        <w:rPr>
          <w:rFonts w:ascii="GHEA Mariam" w:hAnsi="GHEA Mariam" w:cs="Sylfaen"/>
          <w:spacing w:val="-8"/>
          <w:szCs w:val="22"/>
        </w:rPr>
        <w:tab/>
      </w:r>
      <w:r w:rsidRPr="002F6027">
        <w:rPr>
          <w:rFonts w:ascii="GHEA Mariam" w:hAnsi="GHEA Mariam" w:cs="Arial Armenian"/>
          <w:szCs w:val="22"/>
        </w:rPr>
        <w:t>Է</w:t>
      </w:r>
      <w:r w:rsidRPr="002F6027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2F6027">
        <w:rPr>
          <w:rFonts w:ascii="GHEA Mariam" w:hAnsi="GHEA Mariam" w:cs="Arial Armenian"/>
          <w:spacing w:val="-8"/>
          <w:szCs w:val="22"/>
        </w:rPr>
        <w:t>Ն</w:t>
      </w:r>
      <w:r w:rsidRPr="002F6027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sectPr w:rsidR="002F6027" w:rsidRPr="002F6027" w:rsidSect="009C59A8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815" w:right="1440" w:bottom="679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D42AE" w14:textId="77777777" w:rsidR="0073628C" w:rsidRDefault="0073628C">
      <w:r>
        <w:separator/>
      </w:r>
    </w:p>
  </w:endnote>
  <w:endnote w:type="continuationSeparator" w:id="0">
    <w:p w14:paraId="57BF035E" w14:textId="77777777" w:rsidR="0073628C" w:rsidRDefault="0073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322EA" w14:textId="3AF2BCC5" w:rsidR="00423156" w:rsidRDefault="00423156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1668k.voroshum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75B6E" w14:textId="59C13CA6" w:rsidR="00423156" w:rsidRPr="00746024" w:rsidRDefault="00423156" w:rsidP="007460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025A5" w14:textId="1E0FA888" w:rsidR="00423156" w:rsidRPr="00746024" w:rsidRDefault="00423156" w:rsidP="007460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CFA31" w14:textId="77777777" w:rsidR="0073628C" w:rsidRDefault="0073628C">
      <w:r>
        <w:separator/>
      </w:r>
    </w:p>
  </w:footnote>
  <w:footnote w:type="continuationSeparator" w:id="0">
    <w:p w14:paraId="23F4E0E9" w14:textId="77777777" w:rsidR="0073628C" w:rsidRDefault="00736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134D0" w14:textId="77777777" w:rsidR="00423156" w:rsidRDefault="0042315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A93C403" w14:textId="77777777" w:rsidR="00423156" w:rsidRDefault="004231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DED6F" w14:textId="77777777" w:rsidR="00423156" w:rsidRDefault="00423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027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3F72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1A0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78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47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02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147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2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29"/>
    <w:rsid w:val="00422859"/>
    <w:rsid w:val="004228BE"/>
    <w:rsid w:val="00422B1A"/>
    <w:rsid w:val="0042304B"/>
    <w:rsid w:val="00423156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783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4AEE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2F23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6F24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4E1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1E4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28C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024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C6D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6D6A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9A8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34B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B90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166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709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2E51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0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16D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D03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5F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B55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89E053"/>
  <w15:chartTrackingRefBased/>
  <w15:docId w15:val="{5ECE2246-9B8C-4DE0-BBB2-3DFC9EE4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F6027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2F6027"/>
    <w:rPr>
      <w:rFonts w:ascii="Arial Armenian" w:hAnsi="Arial Armenian"/>
      <w:sz w:val="22"/>
      <w:lang w:eastAsia="ru-RU"/>
    </w:rPr>
  </w:style>
  <w:style w:type="paragraph" w:styleId="BodyText3">
    <w:name w:val="Body Text 3"/>
    <w:basedOn w:val="Normal"/>
    <w:link w:val="BodyText3Char"/>
    <w:rsid w:val="002F6027"/>
    <w:pPr>
      <w:spacing w:after="120"/>
    </w:pPr>
    <w:rPr>
      <w:rFonts w:ascii="Times New Roman" w:hAnsi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2F6027"/>
    <w:rPr>
      <w:sz w:val="16"/>
      <w:szCs w:val="16"/>
    </w:rPr>
  </w:style>
  <w:style w:type="paragraph" w:styleId="BalloonText">
    <w:name w:val="Balloon Text"/>
    <w:basedOn w:val="Normal"/>
    <w:link w:val="BalloonTextChar"/>
    <w:rsid w:val="006C6F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C6F2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https://mul2-moj.gov.am/tasks/57799/oneclick/1668k.voroshum.docx?token=8dcc3a141d9bd433e375215f88b4733d</cp:keywords>
  <dc:description/>
  <cp:lastModifiedBy>Tatevik</cp:lastModifiedBy>
  <cp:revision>9</cp:revision>
  <cp:lastPrinted>2019-11-29T10:50:00Z</cp:lastPrinted>
  <dcterms:created xsi:type="dcterms:W3CDTF">2019-11-28T08:23:00Z</dcterms:created>
  <dcterms:modified xsi:type="dcterms:W3CDTF">2019-12-02T11:17:00Z</dcterms:modified>
</cp:coreProperties>
</file>